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333CAA">
        <w:rPr>
          <w:sz w:val="28"/>
          <w:szCs w:val="28"/>
        </w:rPr>
        <w:t>1320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D11443" w:rsidRPr="00D11443">
        <w:rPr>
          <w:b/>
          <w:sz w:val="28"/>
          <w:szCs w:val="28"/>
          <w:u w:val="single"/>
        </w:rPr>
        <w:t>42:32:0101015:7154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4D1144" w:rsidRDefault="00F53AAA" w:rsidP="004D114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11443" w:rsidRPr="00D11443">
        <w:rPr>
          <w:b/>
          <w:color w:val="292C2F"/>
          <w:sz w:val="28"/>
          <w:szCs w:val="28"/>
          <w:u w:val="single"/>
          <w:shd w:val="clear" w:color="auto" w:fill="F8F8F8"/>
        </w:rPr>
        <w:t>ул. Черняховского, д. 31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D11443">
        <w:rPr>
          <w:sz w:val="28"/>
          <w:szCs w:val="28"/>
        </w:rPr>
        <w:t>52.9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4D1144">
        <w:rPr>
          <w:sz w:val="28"/>
          <w:szCs w:val="28"/>
        </w:rPr>
        <w:t xml:space="preserve">собственности,  выявлен (а) </w:t>
      </w:r>
      <w:r w:rsidR="004D1144">
        <w:rPr>
          <w:sz w:val="28"/>
          <w:szCs w:val="28"/>
          <w:u w:val="single"/>
        </w:rPr>
        <w:t xml:space="preserve">    </w:t>
      </w:r>
      <w:r w:rsidR="004D1144">
        <w:rPr>
          <w:b/>
          <w:sz w:val="28"/>
          <w:szCs w:val="28"/>
          <w:u w:val="single"/>
        </w:rPr>
        <w:t xml:space="preserve"> </w:t>
      </w:r>
      <w:r w:rsidR="004D1144">
        <w:rPr>
          <w:b/>
          <w:szCs w:val="22"/>
          <w:u w:val="single"/>
        </w:rPr>
        <w:t>Т………………….Л……………..В</w:t>
      </w:r>
      <w:r w:rsidR="004D1144">
        <w:rPr>
          <w:b/>
          <w:szCs w:val="22"/>
          <w:u w:val="single"/>
        </w:rPr>
        <w:t>…………………</w:t>
      </w:r>
      <w:r w:rsidR="004D1144">
        <w:rPr>
          <w:b/>
          <w:sz w:val="28"/>
          <w:szCs w:val="28"/>
          <w:u w:val="single"/>
        </w:rPr>
        <w:tab/>
      </w:r>
      <w:r w:rsidR="004D1144">
        <w:rPr>
          <w:b/>
          <w:sz w:val="28"/>
          <w:szCs w:val="28"/>
          <w:u w:val="single"/>
        </w:rPr>
        <w:tab/>
      </w:r>
      <w:proofErr w:type="gramEnd"/>
    </w:p>
    <w:p w:rsidR="004D1144" w:rsidRDefault="004D1144" w:rsidP="004D114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4D1144" w:rsidRDefault="004D1144" w:rsidP="004D1144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4D1144" w:rsidRDefault="004D1144" w:rsidP="004D11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D1144" w:rsidRDefault="004D1144" w:rsidP="004D11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4D1144" w:rsidRDefault="004D1144" w:rsidP="004D1144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4D1144" w:rsidRDefault="004D1144" w:rsidP="004D1144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4D1144" w:rsidRDefault="004D1144" w:rsidP="004D1144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Т………………….Л ……………..</w:t>
      </w:r>
      <w:proofErr w:type="gramStart"/>
      <w:r>
        <w:rPr>
          <w:b/>
          <w:szCs w:val="22"/>
          <w:u w:val="single"/>
        </w:rPr>
        <w:t>В</w:t>
      </w:r>
      <w:proofErr w:type="gramEnd"/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D1144" w:rsidRDefault="004D1144" w:rsidP="004D114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D1144" w:rsidRDefault="004D1144" w:rsidP="004D11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483A40" w:rsidP="004D114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bookmarkStart w:id="0" w:name="_GoBack"/>
      <w:bookmarkEnd w:id="0"/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57C" w:rsidRDefault="0030457C" w:rsidP="00F53AAA">
      <w:r>
        <w:separator/>
      </w:r>
    </w:p>
  </w:endnote>
  <w:endnote w:type="continuationSeparator" w:id="0">
    <w:p w:rsidR="0030457C" w:rsidRDefault="0030457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57C" w:rsidRDefault="0030457C" w:rsidP="00F53AAA">
      <w:r>
        <w:separator/>
      </w:r>
    </w:p>
  </w:footnote>
  <w:footnote w:type="continuationSeparator" w:id="0">
    <w:p w:rsidR="0030457C" w:rsidRDefault="0030457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333CAA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0E1BDA"/>
    <w:rsid w:val="00136B59"/>
    <w:rsid w:val="00190565"/>
    <w:rsid w:val="001C1F4B"/>
    <w:rsid w:val="00244A48"/>
    <w:rsid w:val="00250763"/>
    <w:rsid w:val="002A4166"/>
    <w:rsid w:val="002E5A98"/>
    <w:rsid w:val="0030457C"/>
    <w:rsid w:val="00333CAA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1144"/>
    <w:rsid w:val="004D75CA"/>
    <w:rsid w:val="005153A0"/>
    <w:rsid w:val="00562CFD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1443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2024-08-22T01:57:00Z</dcterms:modified>
</cp:coreProperties>
</file>